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28" w:rsidRDefault="00085F17" w:rsidP="00DF03DC">
      <w:pPr>
        <w:tabs>
          <w:tab w:val="left" w:pos="4320"/>
          <w:tab w:val="left" w:pos="5946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5.7pt;margin-top:23.45pt;width:54.9pt;height:58.3pt;z-index:1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 w:rsidR="00363728">
        <w:tab/>
      </w:r>
    </w:p>
    <w:p w:rsidR="00363728" w:rsidRDefault="00363728" w:rsidP="00DF03DC">
      <w:pPr>
        <w:tabs>
          <w:tab w:val="left" w:pos="4320"/>
          <w:tab w:val="left" w:pos="5946"/>
        </w:tabs>
        <w:jc w:val="center"/>
        <w:rPr>
          <w:sz w:val="28"/>
          <w:szCs w:val="28"/>
        </w:rPr>
      </w:pPr>
    </w:p>
    <w:p w:rsidR="00363728" w:rsidRDefault="00363728" w:rsidP="00DF03D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63728" w:rsidRDefault="00363728" w:rsidP="00DF03DC">
      <w:pPr>
        <w:spacing w:after="0"/>
        <w:jc w:val="center"/>
      </w:pPr>
    </w:p>
    <w:p w:rsidR="00363728" w:rsidRDefault="00363728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363728" w:rsidRDefault="00363728" w:rsidP="00DF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3728" w:rsidRPr="00836A2D" w:rsidRDefault="00363728" w:rsidP="0083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63728" w:rsidRDefault="00363728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728" w:rsidRDefault="00710DA1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</w:t>
      </w:r>
      <w:r w:rsidR="00363728">
        <w:rPr>
          <w:rFonts w:ascii="Times New Roman" w:hAnsi="Times New Roman" w:cs="Times New Roman"/>
          <w:sz w:val="28"/>
          <w:szCs w:val="28"/>
        </w:rPr>
        <w:t xml:space="preserve">11.2020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3728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363728" w:rsidRDefault="00363728" w:rsidP="00B220F1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присвоении адресов земельному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участку и жилому дому,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расположенным: по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ул. Дачная д.Колотовщина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Печенковское сельское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363728" w:rsidRDefault="00363728" w:rsidP="00E46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ab/>
      </w:r>
      <w:r w:rsidRPr="00AF0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63728" w:rsidRPr="00AF0323" w:rsidRDefault="00363728" w:rsidP="00836A2D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323">
        <w:rPr>
          <w:rFonts w:ascii="Times New Roman" w:hAnsi="Times New Roman" w:cs="Times New Roman"/>
          <w:sz w:val="28"/>
          <w:szCs w:val="28"/>
        </w:rPr>
        <w:t xml:space="preserve">Руководствуясь Правилами присвоения, изменения и аннулирования адресов на территории   муниципального образования Печенковское сельское поселение  утвержденными решением Совета депутатов Печенковского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03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032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032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0323">
        <w:rPr>
          <w:rFonts w:ascii="Times New Roman" w:hAnsi="Times New Roman" w:cs="Times New Roman"/>
          <w:sz w:val="28"/>
          <w:szCs w:val="28"/>
        </w:rPr>
        <w:t xml:space="preserve">, Уставом  муниципального образования Печенковское сельское поселение, Администрация Печенковского сельского поселения </w:t>
      </w:r>
    </w:p>
    <w:p w:rsidR="00363728" w:rsidRDefault="00363728" w:rsidP="00641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3728" w:rsidRDefault="00363728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Pr="00D545B5">
        <w:rPr>
          <w:rFonts w:ascii="Times New Roman" w:hAnsi="Times New Roman" w:cs="Times New Roman"/>
          <w:sz w:val="28"/>
          <w:szCs w:val="28"/>
        </w:rPr>
        <w:t>. Присвоить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объектам недвижимости ра</w:t>
      </w:r>
      <w:r>
        <w:rPr>
          <w:rFonts w:ascii="Times New Roman" w:hAnsi="Times New Roman" w:cs="Times New Roman"/>
          <w:sz w:val="28"/>
          <w:szCs w:val="28"/>
        </w:rPr>
        <w:t xml:space="preserve">сположенным в деревне Колотовщина </w:t>
      </w:r>
      <w:r w:rsidRPr="00D545B5">
        <w:rPr>
          <w:rFonts w:ascii="Times New Roman" w:hAnsi="Times New Roman" w:cs="Times New Roman"/>
          <w:sz w:val="28"/>
          <w:szCs w:val="28"/>
        </w:rPr>
        <w:t>Велижского района Смоленской области согласно приложению.</w:t>
      </w:r>
    </w:p>
    <w:p w:rsidR="00363728" w:rsidRDefault="00363728" w:rsidP="00DF3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363728" w:rsidRDefault="00363728" w:rsidP="00AF02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12 приложения 2 к постановлению Администрации Погорельского сельского поселения от 19.05.2015 №19 «О присвоении наименований улицам, установлении нумерации домов в населенном пункте д. Колотовщина   Погорельское сельское поселение»;</w:t>
      </w:r>
    </w:p>
    <w:p w:rsidR="00363728" w:rsidRPr="00D545B5" w:rsidRDefault="0036372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45B5">
        <w:rPr>
          <w:rFonts w:ascii="Times New Roman" w:hAnsi="Times New Roman" w:cs="Times New Roman"/>
          <w:sz w:val="28"/>
          <w:szCs w:val="28"/>
        </w:rPr>
        <w:t>. Копии постановления направить в Руднянское отделение Смоленского филиала ФГУП «Ростехинвентаризация-Федеральное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363728" w:rsidRDefault="0036372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45B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</w:t>
      </w:r>
    </w:p>
    <w:p w:rsidR="00363728" w:rsidRPr="00D545B5" w:rsidRDefault="00363728" w:rsidP="00E95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836A2D">
        <w:rPr>
          <w:rFonts w:ascii="Times New Roman" w:hAnsi="Times New Roman" w:cs="Times New Roman"/>
          <w:sz w:val="28"/>
          <w:szCs w:val="28"/>
        </w:rPr>
        <w:t>поселение в информационно-телекоммуникационной   сети «Интернет»</w:t>
      </w:r>
      <w:r>
        <w:rPr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и обнародованию в местах, предназначенных для обнародования нормативных правовых актов.</w:t>
      </w:r>
    </w:p>
    <w:p w:rsidR="00363728" w:rsidRPr="00836A2D" w:rsidRDefault="00363728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F3">
        <w:rPr>
          <w:rFonts w:ascii="Times New Roman" w:hAnsi="Times New Roman" w:cs="Times New Roman"/>
          <w:sz w:val="28"/>
          <w:szCs w:val="28"/>
        </w:rPr>
        <w:tab/>
      </w:r>
    </w:p>
    <w:p w:rsidR="00363728" w:rsidRDefault="00363728" w:rsidP="003334C0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</w:t>
      </w:r>
      <w:bookmarkEnd w:id="0"/>
      <w:r>
        <w:rPr>
          <w:rFonts w:ascii="Times New Roman" w:hAnsi="Times New Roman" w:cs="Times New Roman"/>
          <w:sz w:val="28"/>
          <w:szCs w:val="28"/>
        </w:rPr>
        <w:t>сто</w:t>
      </w: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728" w:rsidRDefault="00363728" w:rsidP="00710DA1">
      <w:pPr>
        <w:spacing w:after="0" w:line="240" w:lineRule="auto"/>
        <w:ind w:right="-52"/>
        <w:rPr>
          <w:rFonts w:ascii="Times New Roman" w:hAnsi="Times New Roman" w:cs="Times New Roman"/>
          <w:sz w:val="28"/>
          <w:szCs w:val="28"/>
        </w:rPr>
      </w:pPr>
    </w:p>
    <w:p w:rsidR="00710DA1" w:rsidRDefault="00710DA1" w:rsidP="00710DA1">
      <w:pPr>
        <w:spacing w:after="0" w:line="240" w:lineRule="auto"/>
        <w:ind w:right="-52"/>
        <w:rPr>
          <w:rFonts w:ascii="Times New Roman" w:hAnsi="Times New Roman" w:cs="Times New Roman"/>
          <w:sz w:val="28"/>
          <w:szCs w:val="28"/>
        </w:rPr>
      </w:pPr>
    </w:p>
    <w:p w:rsidR="00710DA1" w:rsidRDefault="00710DA1" w:rsidP="00710DA1">
      <w:pPr>
        <w:spacing w:after="0" w:line="240" w:lineRule="auto"/>
        <w:ind w:right="-52"/>
        <w:rPr>
          <w:rFonts w:ascii="Times New Roman" w:hAnsi="Times New Roman" w:cs="Times New Roman"/>
          <w:sz w:val="28"/>
          <w:szCs w:val="28"/>
        </w:rPr>
      </w:pPr>
    </w:p>
    <w:p w:rsidR="00710DA1" w:rsidRDefault="00710DA1" w:rsidP="00710DA1">
      <w:pPr>
        <w:spacing w:after="0" w:line="240" w:lineRule="auto"/>
        <w:ind w:right="-52"/>
        <w:rPr>
          <w:rFonts w:ascii="Times New Roman" w:hAnsi="Times New Roman" w:cs="Times New Roman"/>
          <w:sz w:val="28"/>
          <w:szCs w:val="28"/>
        </w:rPr>
      </w:pPr>
    </w:p>
    <w:p w:rsidR="00710DA1" w:rsidRDefault="00710DA1" w:rsidP="00710DA1">
      <w:pPr>
        <w:spacing w:after="0" w:line="240" w:lineRule="auto"/>
        <w:ind w:right="-52"/>
        <w:rPr>
          <w:rFonts w:ascii="Times New Roman" w:hAnsi="Times New Roman" w:cs="Times New Roman"/>
          <w:sz w:val="28"/>
          <w:szCs w:val="28"/>
        </w:rPr>
      </w:pPr>
    </w:p>
    <w:p w:rsidR="00710DA1" w:rsidRDefault="00710DA1" w:rsidP="00710DA1">
      <w:pPr>
        <w:spacing w:after="0" w:line="240" w:lineRule="auto"/>
        <w:ind w:right="-52"/>
        <w:rPr>
          <w:rFonts w:ascii="Times New Roman" w:hAnsi="Times New Roman" w:cs="Times New Roman"/>
          <w:sz w:val="28"/>
          <w:szCs w:val="28"/>
        </w:rPr>
      </w:pPr>
    </w:p>
    <w:p w:rsidR="00363728" w:rsidRPr="001E78FE" w:rsidRDefault="00363728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63728" w:rsidRPr="001E78FE" w:rsidRDefault="00363728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363728" w:rsidRPr="001E78FE" w:rsidRDefault="00363728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Печенковского</w:t>
      </w:r>
      <w:r w:rsidRPr="001E7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63728" w:rsidRPr="001E78FE" w:rsidRDefault="00363728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E78FE">
        <w:rPr>
          <w:rFonts w:ascii="Times New Roman" w:hAnsi="Times New Roman" w:cs="Times New Roman"/>
          <w:sz w:val="28"/>
          <w:szCs w:val="28"/>
        </w:rPr>
        <w:t xml:space="preserve">  от </w:t>
      </w:r>
      <w:r w:rsidR="00710DA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.11.2020</w:t>
      </w:r>
      <w:r w:rsidRPr="001E78FE">
        <w:rPr>
          <w:rFonts w:ascii="Times New Roman" w:hAnsi="Times New Roman" w:cs="Times New Roman"/>
          <w:sz w:val="28"/>
          <w:szCs w:val="28"/>
        </w:rPr>
        <w:t xml:space="preserve"> № </w:t>
      </w:r>
      <w:r w:rsidR="00710DA1">
        <w:rPr>
          <w:rFonts w:ascii="Times New Roman" w:hAnsi="Times New Roman" w:cs="Times New Roman"/>
          <w:sz w:val="28"/>
          <w:szCs w:val="28"/>
        </w:rPr>
        <w:t>67</w:t>
      </w:r>
      <w:r w:rsidRPr="001E7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728" w:rsidRPr="00363E67" w:rsidRDefault="00363728" w:rsidP="001E78FE">
      <w:pPr>
        <w:spacing w:after="0"/>
        <w:ind w:right="-52"/>
        <w:jc w:val="right"/>
        <w:rPr>
          <w:sz w:val="28"/>
          <w:szCs w:val="28"/>
        </w:rPr>
      </w:pPr>
    </w:p>
    <w:tbl>
      <w:tblPr>
        <w:tblW w:w="1014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970"/>
        <w:gridCol w:w="3250"/>
        <w:gridCol w:w="3067"/>
        <w:gridCol w:w="1501"/>
      </w:tblGrid>
      <w:tr w:rsidR="00363728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728" w:rsidRPr="00B05476" w:rsidRDefault="00363728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728" w:rsidRPr="00B05476" w:rsidRDefault="00363728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вблизи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пункта)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728" w:rsidRPr="00B05476" w:rsidRDefault="00363728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728" w:rsidRPr="00B05476" w:rsidRDefault="00363728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недвижимости,</w:t>
            </w:r>
          </w:p>
          <w:p w:rsidR="00363728" w:rsidRPr="00B05476" w:rsidRDefault="00363728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3728" w:rsidRPr="00B05476" w:rsidRDefault="00363728" w:rsidP="002A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3728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728" w:rsidRPr="004C02A6" w:rsidRDefault="00363728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728" w:rsidRPr="00F01119" w:rsidRDefault="00363728" w:rsidP="001E78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728" w:rsidRPr="00F01119" w:rsidRDefault="00363728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63728" w:rsidRPr="00F01119" w:rsidRDefault="00363728" w:rsidP="008B6F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78FE"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728" w:rsidRPr="00F01119" w:rsidRDefault="00363728" w:rsidP="00F940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кадастровым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номером 67:01: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0850101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3728" w:rsidRPr="00F01119" w:rsidRDefault="00363728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728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728" w:rsidRPr="004C02A6" w:rsidRDefault="00363728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728" w:rsidRPr="00F01119" w:rsidRDefault="00363728" w:rsidP="001769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728" w:rsidRPr="00F01119" w:rsidRDefault="00363728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63728" w:rsidRPr="00F01119" w:rsidRDefault="00363728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Колотовщина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728" w:rsidRPr="00F01119" w:rsidRDefault="00363728" w:rsidP="00D679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21,5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кадастровым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номером 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:01:085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:163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3728" w:rsidRPr="00E2297F" w:rsidRDefault="00363728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728" w:rsidRDefault="00363728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«с.п.» - сокращение муниципального образования «сельское поселение », </w:t>
      </w:r>
    </w:p>
    <w:p w:rsidR="00363728" w:rsidRDefault="00363728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«з/у» - сокращение элемента объекта адресации «земельный участок».</w:t>
      </w:r>
    </w:p>
    <w:p w:rsidR="00363728" w:rsidRDefault="00363728" w:rsidP="00693ED7">
      <w:pPr>
        <w:tabs>
          <w:tab w:val="left" w:pos="5812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363728" w:rsidSect="00710DA1">
      <w:headerReference w:type="default" r:id="rId7"/>
      <w:pgSz w:w="11906" w:h="16838"/>
      <w:pgMar w:top="1134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79" w:rsidRDefault="006B0B79" w:rsidP="00890064">
      <w:pPr>
        <w:spacing w:after="0" w:line="240" w:lineRule="auto"/>
      </w:pPr>
      <w:r>
        <w:separator/>
      </w:r>
    </w:p>
  </w:endnote>
  <w:endnote w:type="continuationSeparator" w:id="1">
    <w:p w:rsidR="006B0B79" w:rsidRDefault="006B0B79" w:rsidP="008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79" w:rsidRDefault="006B0B79" w:rsidP="00890064">
      <w:pPr>
        <w:spacing w:after="0" w:line="240" w:lineRule="auto"/>
      </w:pPr>
      <w:r>
        <w:separator/>
      </w:r>
    </w:p>
  </w:footnote>
  <w:footnote w:type="continuationSeparator" w:id="1">
    <w:p w:rsidR="006B0B79" w:rsidRDefault="006B0B79" w:rsidP="0089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28" w:rsidRDefault="00085F17">
    <w:pPr>
      <w:pStyle w:val="a5"/>
      <w:jc w:val="center"/>
    </w:pPr>
    <w:fldSimple w:instr=" PAGE   \* MERGEFORMAT ">
      <w:r w:rsidR="00710DA1">
        <w:rPr>
          <w:noProof/>
        </w:rPr>
        <w:t>2</w:t>
      </w:r>
    </w:fldSimple>
  </w:p>
  <w:p w:rsidR="00363728" w:rsidRDefault="0036372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024"/>
    <w:rsid w:val="00003015"/>
    <w:rsid w:val="00006AF0"/>
    <w:rsid w:val="0001235C"/>
    <w:rsid w:val="000256ED"/>
    <w:rsid w:val="00027ADB"/>
    <w:rsid w:val="00085F17"/>
    <w:rsid w:val="00096DAA"/>
    <w:rsid w:val="000D50BD"/>
    <w:rsid w:val="000D7DFA"/>
    <w:rsid w:val="0014658B"/>
    <w:rsid w:val="001769CD"/>
    <w:rsid w:val="00195E51"/>
    <w:rsid w:val="001B45BB"/>
    <w:rsid w:val="001E14E8"/>
    <w:rsid w:val="001E78FE"/>
    <w:rsid w:val="00200682"/>
    <w:rsid w:val="002074BF"/>
    <w:rsid w:val="00210873"/>
    <w:rsid w:val="002534DF"/>
    <w:rsid w:val="00285ED5"/>
    <w:rsid w:val="00291470"/>
    <w:rsid w:val="002941AB"/>
    <w:rsid w:val="002A7334"/>
    <w:rsid w:val="003250D2"/>
    <w:rsid w:val="003334C0"/>
    <w:rsid w:val="00361198"/>
    <w:rsid w:val="00363728"/>
    <w:rsid w:val="00363E67"/>
    <w:rsid w:val="0038277E"/>
    <w:rsid w:val="003C35D2"/>
    <w:rsid w:val="003F2DE5"/>
    <w:rsid w:val="003F7D2D"/>
    <w:rsid w:val="00401A41"/>
    <w:rsid w:val="0040518D"/>
    <w:rsid w:val="00432B94"/>
    <w:rsid w:val="004403D9"/>
    <w:rsid w:val="004838E9"/>
    <w:rsid w:val="00486E04"/>
    <w:rsid w:val="00496A85"/>
    <w:rsid w:val="004A3A14"/>
    <w:rsid w:val="004B52B7"/>
    <w:rsid w:val="004C02A6"/>
    <w:rsid w:val="004C5816"/>
    <w:rsid w:val="004F2469"/>
    <w:rsid w:val="005020DB"/>
    <w:rsid w:val="00502AAF"/>
    <w:rsid w:val="00540B47"/>
    <w:rsid w:val="00555FF4"/>
    <w:rsid w:val="00560023"/>
    <w:rsid w:val="00586822"/>
    <w:rsid w:val="005F1506"/>
    <w:rsid w:val="005F3508"/>
    <w:rsid w:val="005F4A73"/>
    <w:rsid w:val="005F4D0F"/>
    <w:rsid w:val="006410C6"/>
    <w:rsid w:val="0064339E"/>
    <w:rsid w:val="00654EFC"/>
    <w:rsid w:val="00657200"/>
    <w:rsid w:val="006606D8"/>
    <w:rsid w:val="0067699B"/>
    <w:rsid w:val="0068317F"/>
    <w:rsid w:val="00683F4C"/>
    <w:rsid w:val="00686539"/>
    <w:rsid w:val="00693ED7"/>
    <w:rsid w:val="006A6C76"/>
    <w:rsid w:val="006B0B79"/>
    <w:rsid w:val="00710DA1"/>
    <w:rsid w:val="00744135"/>
    <w:rsid w:val="00747B57"/>
    <w:rsid w:val="007629F9"/>
    <w:rsid w:val="00774DD9"/>
    <w:rsid w:val="00777A1B"/>
    <w:rsid w:val="007B4C6F"/>
    <w:rsid w:val="007D2AEC"/>
    <w:rsid w:val="00802608"/>
    <w:rsid w:val="00820CE3"/>
    <w:rsid w:val="00836A2D"/>
    <w:rsid w:val="008575F1"/>
    <w:rsid w:val="0086296C"/>
    <w:rsid w:val="0086780E"/>
    <w:rsid w:val="0088588A"/>
    <w:rsid w:val="00890064"/>
    <w:rsid w:val="00896F8E"/>
    <w:rsid w:val="008A3444"/>
    <w:rsid w:val="008B6F27"/>
    <w:rsid w:val="008C1069"/>
    <w:rsid w:val="009555B2"/>
    <w:rsid w:val="0096717C"/>
    <w:rsid w:val="009E38EA"/>
    <w:rsid w:val="00A15D4B"/>
    <w:rsid w:val="00A17BB3"/>
    <w:rsid w:val="00A248ED"/>
    <w:rsid w:val="00A33591"/>
    <w:rsid w:val="00A52A5D"/>
    <w:rsid w:val="00A67211"/>
    <w:rsid w:val="00A83E0C"/>
    <w:rsid w:val="00AC2A52"/>
    <w:rsid w:val="00AF02FB"/>
    <w:rsid w:val="00AF0323"/>
    <w:rsid w:val="00B05476"/>
    <w:rsid w:val="00B220F1"/>
    <w:rsid w:val="00B2380F"/>
    <w:rsid w:val="00B44E3D"/>
    <w:rsid w:val="00B62DF3"/>
    <w:rsid w:val="00B66F0E"/>
    <w:rsid w:val="00B82A6B"/>
    <w:rsid w:val="00B9572F"/>
    <w:rsid w:val="00BB36AB"/>
    <w:rsid w:val="00BC2690"/>
    <w:rsid w:val="00BE473A"/>
    <w:rsid w:val="00C00078"/>
    <w:rsid w:val="00C23C3D"/>
    <w:rsid w:val="00C502AC"/>
    <w:rsid w:val="00CA39EE"/>
    <w:rsid w:val="00CA52C5"/>
    <w:rsid w:val="00CC6024"/>
    <w:rsid w:val="00CD606F"/>
    <w:rsid w:val="00CF028E"/>
    <w:rsid w:val="00D145CB"/>
    <w:rsid w:val="00D545B5"/>
    <w:rsid w:val="00D679BE"/>
    <w:rsid w:val="00DB7EFE"/>
    <w:rsid w:val="00DE3952"/>
    <w:rsid w:val="00DF03DC"/>
    <w:rsid w:val="00DF1888"/>
    <w:rsid w:val="00DF3C90"/>
    <w:rsid w:val="00E01F0C"/>
    <w:rsid w:val="00E20951"/>
    <w:rsid w:val="00E2297F"/>
    <w:rsid w:val="00E332B5"/>
    <w:rsid w:val="00E46B86"/>
    <w:rsid w:val="00E57E11"/>
    <w:rsid w:val="00E9563D"/>
    <w:rsid w:val="00EB4297"/>
    <w:rsid w:val="00EB4937"/>
    <w:rsid w:val="00EC11D6"/>
    <w:rsid w:val="00F01119"/>
    <w:rsid w:val="00F0417A"/>
    <w:rsid w:val="00F1307B"/>
    <w:rsid w:val="00F4234D"/>
    <w:rsid w:val="00F432C2"/>
    <w:rsid w:val="00F940D7"/>
    <w:rsid w:val="00FA3CE2"/>
    <w:rsid w:val="00FF133C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00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0064"/>
  </w:style>
  <w:style w:type="paragraph" w:styleId="a7">
    <w:name w:val="footer"/>
    <w:basedOn w:val="a"/>
    <w:link w:val="a8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0064"/>
  </w:style>
  <w:style w:type="paragraph" w:styleId="a9">
    <w:name w:val="List Paragraph"/>
    <w:basedOn w:val="a"/>
    <w:uiPriority w:val="99"/>
    <w:qFormat/>
    <w:rsid w:val="00D545B5"/>
    <w:pPr>
      <w:ind w:left="720"/>
    </w:pPr>
  </w:style>
  <w:style w:type="paragraph" w:customStyle="1" w:styleId="ConsPlusCell">
    <w:name w:val="ConsPlusCell"/>
    <w:uiPriority w:val="99"/>
    <w:rsid w:val="001E78FE"/>
    <w:pPr>
      <w:suppressAutoHyphens/>
    </w:pPr>
    <w:rPr>
      <w:rFonts w:ascii="Arial" w:hAnsi="Arial" w:cs="Arial"/>
      <w:kern w:val="2"/>
      <w:lang w:eastAsia="zh-CN"/>
    </w:rPr>
  </w:style>
  <w:style w:type="paragraph" w:customStyle="1" w:styleId="ConsPlusNormal">
    <w:name w:val="ConsPlusNormal"/>
    <w:uiPriority w:val="99"/>
    <w:rsid w:val="00836A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480</Words>
  <Characters>2736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Боня</dc:creator>
  <cp:keywords/>
  <dc:description/>
  <cp:lastModifiedBy>user</cp:lastModifiedBy>
  <cp:revision>20</cp:revision>
  <cp:lastPrinted>2020-11-23T07:24:00Z</cp:lastPrinted>
  <dcterms:created xsi:type="dcterms:W3CDTF">2019-09-10T07:53:00Z</dcterms:created>
  <dcterms:modified xsi:type="dcterms:W3CDTF">2020-11-23T07:26:00Z</dcterms:modified>
</cp:coreProperties>
</file>